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5E9ECDF2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7616C9">
        <w:rPr>
          <w:rFonts w:cstheme="minorHAnsi"/>
          <w:color w:val="000000" w:themeColor="text1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>svibnja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1C476D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543D8F">
        <w:rPr>
          <w:rFonts w:cstheme="minorHAnsi"/>
          <w:sz w:val="24"/>
          <w:szCs w:val="24"/>
        </w:rPr>
        <w:t>8</w:t>
      </w:r>
      <w:r w:rsidR="007616C9">
        <w:rPr>
          <w:rFonts w:cstheme="minorHAnsi"/>
          <w:sz w:val="24"/>
          <w:szCs w:val="24"/>
        </w:rPr>
        <w:t>1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77CBC908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543D8F">
        <w:rPr>
          <w:rFonts w:cstheme="minorHAnsi"/>
          <w:sz w:val="24"/>
          <w:szCs w:val="24"/>
        </w:rPr>
        <w:t>8</w:t>
      </w:r>
      <w:r w:rsidR="007616C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7616C9">
        <w:rPr>
          <w:rFonts w:cstheme="minorHAnsi"/>
          <w:sz w:val="24"/>
          <w:szCs w:val="24"/>
        </w:rPr>
        <w:t>u ponedjeljak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 xml:space="preserve">svibnja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9EFECE7" w14:textId="3C79BE69" w:rsidR="00543D8F" w:rsidRDefault="00543D8F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Verifikacija zapisnika s </w:t>
      </w:r>
      <w:r w:rsidR="007616C9">
        <w:rPr>
          <w:rFonts w:cstheme="minorHAnsi"/>
          <w:bCs/>
          <w:sz w:val="24"/>
          <w:szCs w:val="24"/>
        </w:rPr>
        <w:t>80</w:t>
      </w:r>
      <w:r>
        <w:rPr>
          <w:rFonts w:cstheme="minorHAnsi"/>
          <w:bCs/>
          <w:sz w:val="24"/>
          <w:szCs w:val="24"/>
        </w:rPr>
        <w:t>. e-sjednice Upravnog vijeća</w:t>
      </w:r>
    </w:p>
    <w:p w14:paraId="71317AEA" w14:textId="154F4AF7" w:rsidR="007616C9" w:rsidRPr="007616C9" w:rsidRDefault="007616C9" w:rsidP="007616C9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7616C9">
        <w:rPr>
          <w:rFonts w:cstheme="minorHAnsi"/>
          <w:bCs/>
          <w:sz w:val="24"/>
          <w:szCs w:val="24"/>
        </w:rPr>
        <w:t>Donošenje odluke o raspisivanju natječaja za sljedeća radna mjesta:</w:t>
      </w:r>
    </w:p>
    <w:p w14:paraId="4F0B0130" w14:textId="7FA527CA" w:rsidR="007616C9" w:rsidRDefault="007616C9" w:rsidP="007616C9">
      <w:pPr>
        <w:pStyle w:val="Odlomakpopis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Domar/ka – zamjena za dugotrajno bolovanje – 1 izvršitelj/ica</w:t>
      </w: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2736252D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E317F6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9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20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20245"/>
    <w:rsid w:val="004B494E"/>
    <w:rsid w:val="004F6289"/>
    <w:rsid w:val="00543D8F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7616C9"/>
    <w:rsid w:val="00851753"/>
    <w:rsid w:val="00852616"/>
    <w:rsid w:val="008667AC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16DE8"/>
    <w:rsid w:val="00D621C5"/>
    <w:rsid w:val="00D713B6"/>
    <w:rsid w:val="00D93286"/>
    <w:rsid w:val="00DA6B20"/>
    <w:rsid w:val="00E05319"/>
    <w:rsid w:val="00E115B6"/>
    <w:rsid w:val="00E317F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57</cp:revision>
  <cp:lastPrinted>2024-01-17T09:54:00Z</cp:lastPrinted>
  <dcterms:created xsi:type="dcterms:W3CDTF">2023-06-19T09:33:00Z</dcterms:created>
  <dcterms:modified xsi:type="dcterms:W3CDTF">2024-05-21T08:23:00Z</dcterms:modified>
</cp:coreProperties>
</file>